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CC76" w14:textId="553EE85F" w:rsidR="004073A9" w:rsidRPr="00121941" w:rsidRDefault="00D64DAF" w:rsidP="004073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1941">
        <w:rPr>
          <w:rFonts w:ascii="Arial" w:hAnsi="Arial" w:cs="Arial"/>
          <w:b/>
          <w:bCs/>
          <w:sz w:val="22"/>
          <w:szCs w:val="22"/>
        </w:rPr>
        <w:t>Budowa obiektów małej architektury i altany</w:t>
      </w:r>
      <w:r w:rsidR="004F61F6" w:rsidRPr="00121941">
        <w:rPr>
          <w:rFonts w:ascii="Arial" w:hAnsi="Arial" w:cs="Arial"/>
          <w:b/>
          <w:bCs/>
          <w:sz w:val="22"/>
          <w:szCs w:val="22"/>
        </w:rPr>
        <w:t xml:space="preserve"> w ramach projektu „Adaptacja budynku Centrum Kultury w Krasnem wraz z utworzeniem zewnętrznej bazy kulturalnej” </w:t>
      </w:r>
      <w:r w:rsidR="004073A9" w:rsidRPr="00121941">
        <w:rPr>
          <w:rFonts w:ascii="Arial" w:hAnsi="Arial" w:cs="Arial"/>
          <w:b/>
          <w:sz w:val="22"/>
          <w:szCs w:val="22"/>
        </w:rPr>
        <w:t xml:space="preserve"> – numer postępowania: IPF.271.</w:t>
      </w:r>
      <w:r w:rsidR="00883612" w:rsidRPr="00121941">
        <w:rPr>
          <w:rFonts w:ascii="Arial" w:hAnsi="Arial" w:cs="Arial"/>
          <w:b/>
          <w:sz w:val="22"/>
          <w:szCs w:val="22"/>
        </w:rPr>
        <w:t>5</w:t>
      </w:r>
      <w:r w:rsidR="004073A9" w:rsidRPr="00121941">
        <w:rPr>
          <w:rFonts w:ascii="Arial" w:hAnsi="Arial" w:cs="Arial"/>
          <w:b/>
          <w:sz w:val="22"/>
          <w:szCs w:val="22"/>
        </w:rPr>
        <w:t>.202</w:t>
      </w:r>
      <w:r w:rsidR="00DE5396" w:rsidRPr="00121941">
        <w:rPr>
          <w:rFonts w:ascii="Arial" w:hAnsi="Arial" w:cs="Arial"/>
          <w:b/>
          <w:sz w:val="22"/>
          <w:szCs w:val="22"/>
        </w:rPr>
        <w:t>5</w:t>
      </w:r>
      <w:r w:rsidR="00A51779" w:rsidRPr="00121941">
        <w:rPr>
          <w:rFonts w:ascii="Arial" w:hAnsi="Arial" w:cs="Arial"/>
          <w:b/>
          <w:sz w:val="22"/>
          <w:szCs w:val="22"/>
        </w:rPr>
        <w:t>.</w:t>
      </w:r>
    </w:p>
    <w:p w14:paraId="53712D38" w14:textId="63A46886" w:rsidR="00380780" w:rsidRPr="00121941" w:rsidRDefault="00380780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54AD338" w14:textId="77777777" w:rsidR="004073A9" w:rsidRPr="00121941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0600A321" w14:textId="77777777" w:rsidR="004073A9" w:rsidRPr="00121941" w:rsidRDefault="004073A9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941">
        <w:rPr>
          <w:rFonts w:ascii="Arial" w:hAnsi="Arial" w:cs="Arial"/>
          <w:b/>
          <w:bCs/>
          <w:sz w:val="22"/>
          <w:szCs w:val="22"/>
        </w:rPr>
        <w:t>Adres strony internetowej, na której jest prowadzone postępowanie i na której będą dostępne wszelkie dokumenty związane z prowadzoną procedurą (</w:t>
      </w:r>
      <w:r w:rsidRPr="00121941">
        <w:rPr>
          <w:rStyle w:val="markedcontent"/>
          <w:rFonts w:ascii="Arial" w:hAnsi="Arial" w:cs="Arial"/>
          <w:b/>
          <w:bCs/>
          <w:sz w:val="22"/>
          <w:szCs w:val="22"/>
        </w:rPr>
        <w:t>Platformie e-Zamówienia)</w:t>
      </w:r>
      <w:r w:rsidRPr="00121941">
        <w:rPr>
          <w:rFonts w:ascii="Arial" w:hAnsi="Arial" w:cs="Arial"/>
          <w:b/>
          <w:bCs/>
          <w:sz w:val="22"/>
          <w:szCs w:val="22"/>
        </w:rPr>
        <w:t>:</w:t>
      </w:r>
    </w:p>
    <w:p w14:paraId="5A66D31D" w14:textId="77777777" w:rsidR="004073A9" w:rsidRPr="00121941" w:rsidRDefault="004073A9" w:rsidP="004073A9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14:paraId="078DC02E" w14:textId="77777777" w:rsidR="00121941" w:rsidRPr="00002AB1" w:rsidRDefault="00121941" w:rsidP="0012194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Pr="00002AB1">
          <w:rPr>
            <w:rStyle w:val="Hipercze"/>
            <w:rFonts w:ascii="Arial" w:hAnsi="Arial" w:cs="Arial"/>
            <w:sz w:val="22"/>
            <w:szCs w:val="22"/>
            <w:u w:val="none"/>
          </w:rPr>
          <w:t>https://ezamowienia.gov.pl/mp-client/search/list/ocds-148610-dfe68afe-04c0-47a4-8f98-e829f9023625</w:t>
        </w:r>
      </w:hyperlink>
    </w:p>
    <w:p w14:paraId="2E289EE9" w14:textId="77777777" w:rsidR="004F61F6" w:rsidRPr="00121941" w:rsidRDefault="004F61F6" w:rsidP="004073A9">
      <w:pPr>
        <w:spacing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13F70BC4" w14:textId="77777777" w:rsidR="004073A9" w:rsidRPr="00121941" w:rsidRDefault="004073A9" w:rsidP="004073A9">
      <w:pPr>
        <w:spacing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121941">
        <w:rPr>
          <w:rStyle w:val="markedcontent"/>
          <w:rFonts w:ascii="Arial" w:hAnsi="Arial" w:cs="Arial"/>
          <w:sz w:val="22"/>
          <w:szCs w:val="22"/>
        </w:rPr>
        <w:t>Identyfikator (ID) postępowania na Platformie e-Zamówienia:</w:t>
      </w:r>
    </w:p>
    <w:p w14:paraId="0BB36055" w14:textId="0BDABD71" w:rsidR="003101B1" w:rsidRPr="0051704D" w:rsidRDefault="00121941" w:rsidP="0051704D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A1D8B">
        <w:rPr>
          <w:rFonts w:ascii="Arial" w:hAnsi="Arial" w:cs="Arial"/>
          <w:sz w:val="22"/>
          <w:szCs w:val="22"/>
          <w:lang w:val="en-US"/>
        </w:rPr>
        <w:t>ocds-148610-dfe68afe-04c0-47a4-8f98-e829f9023625</w:t>
      </w:r>
    </w:p>
    <w:sectPr w:rsidR="003101B1" w:rsidRPr="0051704D" w:rsidSect="004073A9">
      <w:headerReference w:type="default" r:id="rId9"/>
      <w:footerReference w:type="default" r:id="rId10"/>
      <w:pgSz w:w="11906" w:h="16838"/>
      <w:pgMar w:top="1728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AF5A" w14:textId="77777777" w:rsidR="0098533E" w:rsidRDefault="0098533E" w:rsidP="007A0B99">
      <w:r>
        <w:separator/>
      </w:r>
    </w:p>
  </w:endnote>
  <w:endnote w:type="continuationSeparator" w:id="0">
    <w:p w14:paraId="164EC543" w14:textId="77777777" w:rsidR="0098533E" w:rsidRDefault="0098533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F0B47" w14:textId="4A1455BF" w:rsidR="000C3BE8" w:rsidRPr="003E3334" w:rsidRDefault="00EB3074" w:rsidP="003E3334">
    <w:pPr>
      <w:pStyle w:val="Stopka"/>
      <w:jc w:val="center"/>
      <w:rPr>
        <w:rFonts w:ascii="Arial" w:hAnsi="Arial" w:cs="Arial"/>
        <w:i/>
      </w:rPr>
    </w:pPr>
    <w:r w:rsidRPr="00EB3074">
      <w:rPr>
        <w:noProof/>
      </w:rPr>
      <w:drawing>
        <wp:inline distT="0" distB="0" distL="0" distR="0" wp14:anchorId="0F2B297B" wp14:editId="33B51248">
          <wp:extent cx="5760720" cy="161925"/>
          <wp:effectExtent l="0" t="0" r="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633C" w14:textId="77777777" w:rsidR="0098533E" w:rsidRDefault="0098533E" w:rsidP="007A0B99">
      <w:r>
        <w:separator/>
      </w:r>
    </w:p>
  </w:footnote>
  <w:footnote w:type="continuationSeparator" w:id="0">
    <w:p w14:paraId="06E01C14" w14:textId="77777777" w:rsidR="0098533E" w:rsidRDefault="0098533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ABE3" w14:textId="0E0B0E1C" w:rsidR="00B205DE" w:rsidRPr="00282B6D" w:rsidRDefault="00B205DE" w:rsidP="00282B6D">
    <w:pPr>
      <w:pStyle w:val="Nagwek"/>
    </w:pPr>
    <w:bookmarkStart w:id="0" w:name="_Hlk63249252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5216">
    <w:abstractNumId w:val="2"/>
  </w:num>
  <w:num w:numId="4" w16cid:durableId="192620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79250">
    <w:abstractNumId w:val="4"/>
  </w:num>
  <w:num w:numId="6" w16cid:durableId="524094396">
    <w:abstractNumId w:val="0"/>
  </w:num>
  <w:num w:numId="7" w16cid:durableId="1374037230">
    <w:abstractNumId w:val="9"/>
  </w:num>
  <w:num w:numId="8" w16cid:durableId="1300527224">
    <w:abstractNumId w:val="6"/>
  </w:num>
  <w:num w:numId="9" w16cid:durableId="1600749145">
    <w:abstractNumId w:val="5"/>
  </w:num>
  <w:num w:numId="10" w16cid:durableId="10356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02AB1"/>
    <w:rsid w:val="00042A41"/>
    <w:rsid w:val="000A06A3"/>
    <w:rsid w:val="000B1662"/>
    <w:rsid w:val="000C3BE8"/>
    <w:rsid w:val="000C64DF"/>
    <w:rsid w:val="000D76AA"/>
    <w:rsid w:val="000E029F"/>
    <w:rsid w:val="000F5253"/>
    <w:rsid w:val="000F72CD"/>
    <w:rsid w:val="00121941"/>
    <w:rsid w:val="001314A8"/>
    <w:rsid w:val="00190327"/>
    <w:rsid w:val="00196C6C"/>
    <w:rsid w:val="001A15F3"/>
    <w:rsid w:val="001D4AC7"/>
    <w:rsid w:val="00242A2B"/>
    <w:rsid w:val="00263494"/>
    <w:rsid w:val="00264355"/>
    <w:rsid w:val="00282B6D"/>
    <w:rsid w:val="002E7938"/>
    <w:rsid w:val="003101B1"/>
    <w:rsid w:val="00324252"/>
    <w:rsid w:val="003436D5"/>
    <w:rsid w:val="00360F81"/>
    <w:rsid w:val="0036617F"/>
    <w:rsid w:val="00380780"/>
    <w:rsid w:val="003911DA"/>
    <w:rsid w:val="003B2268"/>
    <w:rsid w:val="003E3334"/>
    <w:rsid w:val="003E3D2F"/>
    <w:rsid w:val="004073A9"/>
    <w:rsid w:val="0044728D"/>
    <w:rsid w:val="004B2C03"/>
    <w:rsid w:val="004B324F"/>
    <w:rsid w:val="004F61F6"/>
    <w:rsid w:val="00510D14"/>
    <w:rsid w:val="0051704D"/>
    <w:rsid w:val="00565A8D"/>
    <w:rsid w:val="005C2B56"/>
    <w:rsid w:val="006260A8"/>
    <w:rsid w:val="00640723"/>
    <w:rsid w:val="006535B8"/>
    <w:rsid w:val="00664CC3"/>
    <w:rsid w:val="00671170"/>
    <w:rsid w:val="006D6E9C"/>
    <w:rsid w:val="006E2A3E"/>
    <w:rsid w:val="00721387"/>
    <w:rsid w:val="0073305C"/>
    <w:rsid w:val="0073646A"/>
    <w:rsid w:val="00777B7D"/>
    <w:rsid w:val="007871A1"/>
    <w:rsid w:val="00795F44"/>
    <w:rsid w:val="00797D59"/>
    <w:rsid w:val="007A01F5"/>
    <w:rsid w:val="007A0B99"/>
    <w:rsid w:val="007E37D8"/>
    <w:rsid w:val="007E7B29"/>
    <w:rsid w:val="007F5D80"/>
    <w:rsid w:val="00813E92"/>
    <w:rsid w:val="00816A5A"/>
    <w:rsid w:val="00865F81"/>
    <w:rsid w:val="008670EE"/>
    <w:rsid w:val="00883612"/>
    <w:rsid w:val="008B6B3E"/>
    <w:rsid w:val="009200B0"/>
    <w:rsid w:val="0098533E"/>
    <w:rsid w:val="009B296C"/>
    <w:rsid w:val="009B48EA"/>
    <w:rsid w:val="009C3FD7"/>
    <w:rsid w:val="00A44F40"/>
    <w:rsid w:val="00A51779"/>
    <w:rsid w:val="00A55D7E"/>
    <w:rsid w:val="00AE299C"/>
    <w:rsid w:val="00B205DE"/>
    <w:rsid w:val="00B24D07"/>
    <w:rsid w:val="00B50034"/>
    <w:rsid w:val="00C21995"/>
    <w:rsid w:val="00C22466"/>
    <w:rsid w:val="00C40A33"/>
    <w:rsid w:val="00C5297F"/>
    <w:rsid w:val="00CA4085"/>
    <w:rsid w:val="00CE2906"/>
    <w:rsid w:val="00CF7720"/>
    <w:rsid w:val="00D64DAF"/>
    <w:rsid w:val="00DC6077"/>
    <w:rsid w:val="00DD7977"/>
    <w:rsid w:val="00DE5396"/>
    <w:rsid w:val="00DF4CEE"/>
    <w:rsid w:val="00E3187F"/>
    <w:rsid w:val="00E81613"/>
    <w:rsid w:val="00E8277A"/>
    <w:rsid w:val="00EB3074"/>
    <w:rsid w:val="00EE6A7A"/>
    <w:rsid w:val="00F01CED"/>
    <w:rsid w:val="00F05CE3"/>
    <w:rsid w:val="00F33440"/>
    <w:rsid w:val="00FA786A"/>
    <w:rsid w:val="00FC5576"/>
    <w:rsid w:val="00FC67D9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F8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dfe68afe-04c0-47a4-8f98-e829f9023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Kołodziej</cp:lastModifiedBy>
  <cp:revision>15</cp:revision>
  <dcterms:created xsi:type="dcterms:W3CDTF">2023-04-19T08:02:00Z</dcterms:created>
  <dcterms:modified xsi:type="dcterms:W3CDTF">2025-03-18T11:28:00Z</dcterms:modified>
</cp:coreProperties>
</file>